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Fonseca Dhiren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21,612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underlying Restricted Stock Units ("RSUs") granted under the Tripadvisor, Inc. 2023 Stock and Annual Incentive Plan in connection with such individual's appointment to the Company's Board of Directors on March 22, 2026. Such RSUs vest in full on June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C. Frazier,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Linda C. Frazier,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20</w:t>
            </w:r>
            <w:r>
              <w:rPr>
                <w:position w:val="8"/>
                <w:sz w:val="19"/>
              </w:rPr>
              <w:t>th</w:t>
            </w:r>
            <w:r>
              <w:rPr/>
              <w:t xml:space="preserve"> day of March, 2026</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Dhiren Fonseca</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Dhiren Fonseca</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0261"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1056</Words>
  <Characters>5600</Characters>
  <CharactersWithSpaces>6591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Dhiren Fonseca POA</dc:title>
</cp:coreProperties>
</file>